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A11" w:rsidRPr="00F34A11" w:rsidRDefault="00F34A11" w:rsidP="00F34A11">
      <w:pPr>
        <w:rPr>
          <w:sz w:val="40"/>
          <w:szCs w:val="40"/>
        </w:rPr>
      </w:pPr>
      <w:r w:rsidRPr="00F34A11">
        <w:rPr>
          <w:sz w:val="40"/>
          <w:szCs w:val="40"/>
        </w:rPr>
        <w:t xml:space="preserve">Day Trading the Forex Market Profitably </w:t>
      </w:r>
    </w:p>
    <w:p w:rsidR="00F34A11" w:rsidRDefault="00F34A11" w:rsidP="00F34A11">
      <w:r>
        <w:t xml:space="preserve">Being a forex day trader can be very lucrative. The currency market is by far the most liquid and volatile market in the world and with this comes various opportunities. No matter what type of market you chose to day trade you must know the personality of the market you are trading. Every market has it is own characteristics and it is important to know what they are before attempting to profit from it. The forex market is no different. In this article we will go over very important general day trading principles/rules and then we will see what a day trader has to recognize when specifically day trading the forex market. </w:t>
      </w:r>
    </w:p>
    <w:p w:rsidR="00F34A11" w:rsidRDefault="00F34A11" w:rsidP="00F34A11">
      <w:r>
        <w:t xml:space="preserve">As the term implies, day traders are concerned with what happens in the market today. Not tomorrow, not next week and not next month, but today. The job of the day trader is to capture intraday price swings. Depending on the system or trading method employed, this can mean capturing one intraday swing or various intraday swings. </w:t>
      </w:r>
    </w:p>
    <w:p w:rsidR="00F34A11" w:rsidRDefault="00F34A11" w:rsidP="00F34A11">
      <w:r>
        <w:t>The general job of a day trader is:</w:t>
      </w:r>
    </w:p>
    <w:p w:rsidR="00F34A11" w:rsidRPr="00F34A11" w:rsidRDefault="00F34A11" w:rsidP="00F34A11">
      <w:pPr>
        <w:rPr>
          <w:sz w:val="28"/>
          <w:szCs w:val="28"/>
        </w:rPr>
      </w:pPr>
      <w:r>
        <w:rPr>
          <w:sz w:val="28"/>
          <w:szCs w:val="28"/>
        </w:rPr>
        <w:t>To Control R</w:t>
      </w:r>
      <w:r w:rsidRPr="00F34A11">
        <w:rPr>
          <w:sz w:val="28"/>
          <w:szCs w:val="28"/>
        </w:rPr>
        <w:t>isk</w:t>
      </w:r>
    </w:p>
    <w:p w:rsidR="00F34A11" w:rsidRDefault="00F34A11" w:rsidP="00F34A11">
      <w:r>
        <w:t>One of the most important jobs as a day trader is to control your risk exposure. Sure, controlling risk is a concept you must use in any type of trading, however in day trading you must look at this issue from a different angle. Since your job is to capture various price swings during the day naturally your profit objectives will be much smaller than of a swing trader (who places a single trade aiming for a much larger profit objective). So, when placing several trades during the day it can be easy to drift away fr</w:t>
      </w:r>
      <w:r w:rsidR="00062105">
        <w:t>om your pre-determined stop los</w:t>
      </w:r>
      <w:bookmarkStart w:id="0" w:name="_GoBack"/>
      <w:bookmarkEnd w:id="0"/>
      <w:r>
        <w:t>s.</w:t>
      </w:r>
      <w:r w:rsidR="00062105">
        <w:t xml:space="preserve"> A common (very common actually</w:t>
      </w:r>
      <w:r>
        <w:t>) day traders thought is if I extend my stop loss just a bit I hope the market will turn around! Hope is one of the trader’s biggest enemies. These little extensions of stop losses add up and suddenly without noticing you are losing more dollars per trade than planed making your risk/reward ratio turn against you.</w:t>
      </w:r>
    </w:p>
    <w:p w:rsidR="00F34A11" w:rsidRPr="00F34A11" w:rsidRDefault="00F34A11" w:rsidP="00F34A11">
      <w:pPr>
        <w:rPr>
          <w:sz w:val="28"/>
          <w:szCs w:val="28"/>
        </w:rPr>
      </w:pPr>
      <w:r>
        <w:rPr>
          <w:sz w:val="28"/>
          <w:szCs w:val="28"/>
        </w:rPr>
        <w:t>To Be D</w:t>
      </w:r>
      <w:r w:rsidRPr="00F34A11">
        <w:rPr>
          <w:sz w:val="28"/>
          <w:szCs w:val="28"/>
        </w:rPr>
        <w:t>isciplined</w:t>
      </w:r>
    </w:p>
    <w:p w:rsidR="00F34A11" w:rsidRDefault="00F34A11" w:rsidP="00F34A11">
      <w:r>
        <w:t xml:space="preserve">This principle is key for any type of trading but particularly for day trading. If I had to name one single aspect of a day trader that can make him or her a winner or a loser it is discipline. You can have a so-so system but still make money if you are disciplined. However, you can have the best trading system in the world but if you are not disciplined I guarantee you will not be a successful trader. So, what is all this discipline everyone talks about when discussing trading? Very simple, it is respecting and strictly following your trading plan, your trading system, your money management rules, and your commitment to the business. Being disciplined with regard to each and everyone of these components is essential for your success. </w:t>
      </w:r>
    </w:p>
    <w:p w:rsidR="00F34A11" w:rsidRDefault="00F34A11" w:rsidP="00F34A11">
      <w:r>
        <w:t xml:space="preserve">It is so easy to deviate from your trading plan, the rules of your trading system or any of the above mentioned components, especially when day trading. Why? Two reasons. First, because the trader is trading very frequent and does not have time to cool down, think, and evaluate. Second, because reality </w:t>
      </w:r>
      <w:r>
        <w:lastRenderedPageBreak/>
        <w:t xml:space="preserve">is replaced by hope. Your trading system rules (reality) says: get out of the trade hope says hang in there, maybe it will still be profitable. Your money management rules (reality) say risk only 2% of your account on this trade hope says since I lost on the last trade I will risk 4% on this next one so I can make up for the loser and also be profitable. Your trading plan (reality) says trade each day 4 hours, give yourself Wednesday or Thursday a vacation to rest hope says Since I am not doing very well now I do not need this rest day, and I will also trade 7 hours per day to make up. I know (not hope!) you now understand the point! </w:t>
      </w:r>
    </w:p>
    <w:p w:rsidR="00F34A11" w:rsidRPr="00F34A11" w:rsidRDefault="00F34A11" w:rsidP="00F34A11">
      <w:pPr>
        <w:rPr>
          <w:sz w:val="28"/>
          <w:szCs w:val="28"/>
        </w:rPr>
      </w:pPr>
      <w:r>
        <w:rPr>
          <w:sz w:val="28"/>
          <w:szCs w:val="28"/>
        </w:rPr>
        <w:t>To Focus On The Appropriate Time F</w:t>
      </w:r>
      <w:r w:rsidRPr="00F34A11">
        <w:rPr>
          <w:sz w:val="28"/>
          <w:szCs w:val="28"/>
        </w:rPr>
        <w:t>rame</w:t>
      </w:r>
    </w:p>
    <w:p w:rsidR="00F34A11" w:rsidRDefault="00F34A11" w:rsidP="00F34A11">
      <w:r>
        <w:t xml:space="preserve">As a day trader your primary concern is to catch intraday swings. Your trades start and finish the same day. Your world is the day you are trading in. You do not care what will happen in the market tomorrow or the day after tomorrow. Your objective when trading is focusing on the appropriate time frame chart. My opinion is that day trading should be done on a 1, 5 or 15 minute bar chart. Remember, you are looking to capture several fast moves during the day and hence you must focus on the charts that best illustrate events as they happen in a short period of time. </w:t>
      </w:r>
    </w:p>
    <w:p w:rsidR="00F34A11" w:rsidRDefault="00F34A11" w:rsidP="00F34A11">
      <w:r>
        <w:t xml:space="preserve">However, the fact that you are day trading on a 1,5 or 15 minute bar chart does not mean you cannot use a larger time frame chart for the purpose of analysis. This however, is very subjective and depends very much on the traders strategies and methods of trading. As an example, many day traders would look at one hour bar charts in order to have a view of how the market has been behaving in the last week. Is it moving sideways (and so maybe I should only place trades between support and resistance areas)? Is it trending (and so maybe I should only be looking at placing trades in the direction of the higher time frame trend)? Are there any major support and/or resistance levels I should be aware of (areas where I should refrain from placing trades since it is uncertain how the market will react when reaching them)? Did the market brake out of a congestion area? </w:t>
      </w:r>
    </w:p>
    <w:p w:rsidR="00F34A11" w:rsidRDefault="00F34A11" w:rsidP="00F34A11">
      <w:r>
        <w:t xml:space="preserve">Again, it is very subjective. Some day traders believe that with proper larger time frame analysis they can select better their day trades. My personal opinion is that the more you analyze the more conflicts you will have and the more uncertainties will appear (especially if you are new to trading). I like making things simple and I found it very useful when trading (proof of this is that all of the trading systems I use are 100% mechanical). Do not get me wrong, this is not to say that larger time frames should not be used at all for analysis purposes. But, try to keep it simple and if you see that looking at larger time frame charts interferes with your correct decision process when placing day trades then simply stop. </w:t>
      </w:r>
    </w:p>
    <w:p w:rsidR="00F34A11" w:rsidRPr="00F34A11" w:rsidRDefault="00F34A11" w:rsidP="00F34A11">
      <w:pPr>
        <w:rPr>
          <w:sz w:val="28"/>
          <w:szCs w:val="28"/>
        </w:rPr>
      </w:pPr>
      <w:r>
        <w:rPr>
          <w:sz w:val="28"/>
          <w:szCs w:val="28"/>
        </w:rPr>
        <w:t>To Trade Volatile and L</w:t>
      </w:r>
      <w:r w:rsidRPr="00F34A11">
        <w:rPr>
          <w:sz w:val="28"/>
          <w:szCs w:val="28"/>
        </w:rPr>
        <w:t>iquid</w:t>
      </w:r>
      <w:r>
        <w:rPr>
          <w:sz w:val="28"/>
          <w:szCs w:val="28"/>
        </w:rPr>
        <w:t xml:space="preserve"> M</w:t>
      </w:r>
      <w:r w:rsidRPr="00F34A11">
        <w:rPr>
          <w:sz w:val="28"/>
          <w:szCs w:val="28"/>
        </w:rPr>
        <w:t>arkets</w:t>
      </w:r>
    </w:p>
    <w:p w:rsidR="00F34A11" w:rsidRDefault="00F34A11" w:rsidP="00F34A11">
      <w:r>
        <w:t xml:space="preserve">Since your job as a day trader is to capture intraday swings it is crucial that the market you are trading has enough movement to allow you to do this. It is also important that the market you are trading has enough liquidity so that order fills do not suffer from excessive slippage. You have to select a market that its volatility is permanent and not a temporary occurrence. Since you are basing your trading method on catching intraday price swings you have to know that you are trading in the right place. As a day trader volatility is your allay and you have to know that you can count on it every single day (or at </w:t>
      </w:r>
      <w:r>
        <w:lastRenderedPageBreak/>
        <w:t xml:space="preserve">least 90% of the days). Liquid markets will provide you with good order fills. As a day trader this is very important since you are aiming at smaller profit objectives and hence larger slippage will eat away more of your profits. When trading several times a day this adds up and can be the difference between success and failure. </w:t>
      </w:r>
    </w:p>
    <w:p w:rsidR="00F34A11" w:rsidRDefault="00F34A11" w:rsidP="00F34A11">
      <w:r>
        <w:t xml:space="preserve">As a forex day trader you have to apply all the above rules and principles plus other criteria that are unique to the forex market. </w:t>
      </w:r>
    </w:p>
    <w:p w:rsidR="00F34A11" w:rsidRPr="00F34A11" w:rsidRDefault="00F34A11" w:rsidP="00F34A11">
      <w:pPr>
        <w:rPr>
          <w:sz w:val="28"/>
          <w:szCs w:val="28"/>
        </w:rPr>
      </w:pPr>
      <w:r>
        <w:rPr>
          <w:sz w:val="28"/>
          <w:szCs w:val="28"/>
        </w:rPr>
        <w:t>Time of Day T</w:t>
      </w:r>
      <w:r w:rsidRPr="00F34A11">
        <w:rPr>
          <w:sz w:val="28"/>
          <w:szCs w:val="28"/>
        </w:rPr>
        <w:t>rading</w:t>
      </w:r>
    </w:p>
    <w:p w:rsidR="00F34A11" w:rsidRDefault="00F34A11" w:rsidP="00F34A11">
      <w:r>
        <w:t xml:space="preserve">The forex market is a 24 hour market. Never stops except on weekends. Within this 24 hour period different currencies behave in different manners. As a day trader it is very important to know the personality of the currency you are trading. For example, the GBP/USD is more volatile in early to mid-European session than any other liquid pair. For a day trader trading in these hours it would be wise to take advantage of the price swings the GBP/USD pair offers instead of trading some other currency pair that constantly shows no movement. The USD/CAD pair is silent in the early to mid-European session but starts to have more price movement toward the start of the US session. Every time Non-Farm Payroll is released most if not all currency pair has a very small price range up to release time. As a day trader it would not be wise to trade during these pre-announcement hours with strategies that are based on breakouts. It would probably be smarter to use strategies that are based on range support and resistance. </w:t>
      </w:r>
      <w:r>
        <w:cr/>
      </w:r>
    </w:p>
    <w:p w:rsidR="00F34A11" w:rsidRPr="00F34A11" w:rsidRDefault="00F34A11" w:rsidP="00F34A11">
      <w:r>
        <w:rPr>
          <w:sz w:val="28"/>
          <w:szCs w:val="28"/>
        </w:rPr>
        <w:t>Spread and L</w:t>
      </w:r>
      <w:r w:rsidRPr="00F34A11">
        <w:rPr>
          <w:sz w:val="28"/>
          <w:szCs w:val="28"/>
        </w:rPr>
        <w:t>iquidity</w:t>
      </w:r>
    </w:p>
    <w:p w:rsidR="00F34A11" w:rsidRDefault="00F34A11" w:rsidP="00F34A11">
      <w:r>
        <w:t xml:space="preserve">Forex brokers do not charge you a commission for every trade you make (at least most forex brokers). Instead, they make their profit on the bid/ask spread which is measured in pips. As a forex day trader you are aiming at capturing small price swings sometimes several times per day. Also, your profit objectives are obviously much smaller than the swing traders profit objectives. All this means one thing: every pip counts. You cannot afford to trade currency pairs with large spreads, if you do your profit will get eaten up to a point where you will not be trading with an adequate risk/reward ratio. Forex day trading must be done with liquid pairs. Most forex brokers will provide you with a very narrow spread for the most liquid currency pairs. As an example, many brokers are now offering a 2 pip spread for EUR/USD and USD/JPY and a 3 pip spread for USD/CHF and GBP/USD. These are the most liquid pairs and the ones a day trader should focus on. </w:t>
      </w:r>
    </w:p>
    <w:p w:rsidR="00F34A11" w:rsidRPr="00F34A11" w:rsidRDefault="00F34A11" w:rsidP="00F34A11">
      <w:pPr>
        <w:rPr>
          <w:sz w:val="28"/>
          <w:szCs w:val="28"/>
        </w:rPr>
      </w:pPr>
      <w:r w:rsidRPr="00F34A11">
        <w:rPr>
          <w:sz w:val="28"/>
          <w:szCs w:val="28"/>
        </w:rPr>
        <w:t>Volatility</w:t>
      </w:r>
    </w:p>
    <w:p w:rsidR="00F34A11" w:rsidRDefault="00F34A11" w:rsidP="00F34A11">
      <w:r>
        <w:t xml:space="preserve">As a day trader volatility is you friend, a friend you cannot afford to trade without. In its basic definition, volatility is simply the amount of price change with relation to time. Volatile currency pairs have various price swings (price changes) during a small period of time (one day). These price swings are what a day trader lives on. In the forex market volatility many times comes hand in hand with liquidity. The most liquid pairs are the ones that are the most volatile. The big 4: EUR/USD, GBP/USD, USD/JPY and </w:t>
      </w:r>
      <w:r>
        <w:lastRenderedPageBreak/>
        <w:t xml:space="preserve">USD/CHF are the most liquid pairs that provide the best volatility and hence opportunity for the forex day trader. Within these four pairs, the GBP/USD is the most volatile. Although it is not the most liquid (the EUR/USD is), but it is the most volatility. This pair, traded with the right broker (one that provides a 3 pip spread) can present many profitable opportunities for the astute day trader. </w:t>
      </w:r>
    </w:p>
    <w:p w:rsidR="00F34A11" w:rsidRPr="00F34A11" w:rsidRDefault="00F34A11" w:rsidP="00F34A11">
      <w:pPr>
        <w:rPr>
          <w:sz w:val="28"/>
          <w:szCs w:val="28"/>
        </w:rPr>
      </w:pPr>
      <w:r>
        <w:rPr>
          <w:sz w:val="28"/>
          <w:szCs w:val="28"/>
        </w:rPr>
        <w:t>Specific News A</w:t>
      </w:r>
      <w:r w:rsidRPr="00F34A11">
        <w:rPr>
          <w:sz w:val="28"/>
          <w:szCs w:val="28"/>
        </w:rPr>
        <w:t>nnouncements</w:t>
      </w:r>
    </w:p>
    <w:p w:rsidR="00F34A11" w:rsidRDefault="00F34A11" w:rsidP="00F34A11">
      <w:r>
        <w:t xml:space="preserve">Currency rates are affected by rumors, news, economic indicators and government reports. As a day trader you must always be aware of what economic reports are scheduled on the day you are trading and at what time. Why? Simply because many of these reports can have a strong momentary impact on the market once they hit the news wires. This impact can be of 10 pips or 100 pips depending on the report and it is difference from the market consensus. The most important and impacting economic indicators and government reports are issued by the US government. They affect every USD/X or X/USD currency pair. Again, always know what are the release times and the importance of the economic report. For example, suppose you are in a EUR/USD trade at 8:25 a.m. You know that an economic report is scheduled for release at 8:30 a.m. You might consider either exiting the trade before the release (in order to avoid unnecessary speculation as to what impact the report will have on the market) or entering your profit objective and stop loss into your deal station (for risk exposure reasons). </w:t>
      </w:r>
    </w:p>
    <w:p w:rsidR="00F34A11" w:rsidRDefault="00F34A11" w:rsidP="00F34A11"/>
    <w:p w:rsidR="0098434B" w:rsidRDefault="00F34A11" w:rsidP="00F34A11">
      <w:r>
        <w:t>In conclusion, the forex day trader has to be prepared not only with the basic day trading rules, skills and principles. His job is to incorporate into his trading the characteristics and uniqueness of the forex market. Remember, every currency pair might present different opportunities and it is your job to always focus on the ones that best fit the purpose and objectives of day trading.</w:t>
      </w:r>
    </w:p>
    <w:sectPr w:rsidR="009843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A11"/>
    <w:rsid w:val="00062105"/>
    <w:rsid w:val="0098434B"/>
    <w:rsid w:val="00F34A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1712</Words>
  <Characters>9760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Tater</dc:creator>
  <cp:lastModifiedBy>Tater</cp:lastModifiedBy>
  <cp:revision>3</cp:revision>
  <dcterms:created xsi:type="dcterms:W3CDTF">2010-09-07T19:30:00Z</dcterms:created>
  <dcterms:modified xsi:type="dcterms:W3CDTF">2010-09-17T12:11:00Z</dcterms:modified>
</cp:coreProperties>
</file>